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8C07A3" w:rsidP="00554AF7">
      <w:pPr>
        <w:jc w:val="both"/>
      </w:pPr>
      <w:r>
        <w:t>15</w:t>
      </w:r>
      <w:r w:rsidR="009E3D6A">
        <w:t xml:space="preserve">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>
        <w:t>90-4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8C07A3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8C07A3"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8C07A3">
        <w:rPr>
          <w:color w:val="000000"/>
        </w:rPr>
        <w:t>41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8C07A3">
        <w:rPr>
          <w:color w:val="000000"/>
        </w:rPr>
        <w:t>Деревянкиной О.В</w:t>
      </w:r>
      <w:r w:rsidR="009E3D6A">
        <w:rPr>
          <w:color w:val="000000"/>
        </w:rPr>
        <w:t>.</w:t>
      </w:r>
      <w:r w:rsidR="00960D59">
        <w:rPr>
          <w:color w:val="000000"/>
        </w:rPr>
        <w:t xml:space="preserve"> (постановление от </w:t>
      </w:r>
      <w:r w:rsidR="008C07A3">
        <w:rPr>
          <w:color w:val="000000"/>
        </w:rPr>
        <w:t>15</w:t>
      </w:r>
      <w:r w:rsidR="009E3D6A">
        <w:rPr>
          <w:color w:val="000000"/>
        </w:rPr>
        <w:t>.02.2024</w:t>
      </w:r>
      <w:r w:rsidR="00B11019">
        <w:rPr>
          <w:color w:val="000000"/>
        </w:rPr>
        <w:t xml:space="preserve"> № </w:t>
      </w:r>
      <w:r w:rsidR="00960D59">
        <w:rPr>
          <w:color w:val="000000"/>
        </w:rPr>
        <w:t>90-1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960D59">
        <w:rPr>
          <w:rFonts w:ascii="Times New Roman" w:hAnsi="Times New Roman" w:cs="Times New Roman"/>
          <w:sz w:val="28"/>
          <w:szCs w:val="28"/>
        </w:rPr>
        <w:t>41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960D59" w:rsidRPr="00B24503" w:rsidTr="00947429">
        <w:trPr>
          <w:cantSplit/>
        </w:trPr>
        <w:tc>
          <w:tcPr>
            <w:tcW w:w="570" w:type="dxa"/>
            <w:vAlign w:val="center"/>
          </w:tcPr>
          <w:p w:rsidR="00960D59" w:rsidRPr="00B24503" w:rsidRDefault="00960D59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960D59" w:rsidRPr="00854F7B" w:rsidRDefault="00960D59" w:rsidP="00BF54D7">
            <w:r>
              <w:t>Воронина Наталья Викторовна</w:t>
            </w:r>
          </w:p>
        </w:tc>
        <w:tc>
          <w:tcPr>
            <w:tcW w:w="4539" w:type="dxa"/>
            <w:vAlign w:val="center"/>
          </w:tcPr>
          <w:p w:rsidR="00960D59" w:rsidRPr="008C3884" w:rsidRDefault="00960D59" w:rsidP="00BF54D7">
            <w:r w:rsidRPr="00F22D5D">
              <w:t xml:space="preserve">Региональное отделение в Ростовской области Политической партии </w:t>
            </w:r>
            <w:r w:rsidRPr="00F22D5D">
              <w:rPr>
                <w:b/>
              </w:rPr>
              <w:t>«НОВЫЕ ЛЮДИ»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960D59">
        <w:t>41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09A" w:rsidRDefault="0050109A" w:rsidP="00C23CD7">
      <w:r>
        <w:separator/>
      </w:r>
    </w:p>
  </w:endnote>
  <w:endnote w:type="continuationSeparator" w:id="0">
    <w:p w:rsidR="0050109A" w:rsidRDefault="0050109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09A" w:rsidRDefault="0050109A" w:rsidP="00C23CD7">
      <w:r>
        <w:separator/>
      </w:r>
    </w:p>
  </w:footnote>
  <w:footnote w:type="continuationSeparator" w:id="0">
    <w:p w:rsidR="0050109A" w:rsidRDefault="0050109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9A2D7C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960D5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109A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C07A3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0D59"/>
    <w:rsid w:val="00964BB1"/>
    <w:rsid w:val="00964ED6"/>
    <w:rsid w:val="00967C4A"/>
    <w:rsid w:val="00973818"/>
    <w:rsid w:val="00983407"/>
    <w:rsid w:val="00990E95"/>
    <w:rsid w:val="009A0DD3"/>
    <w:rsid w:val="009A2D7C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8650D-F946-47BE-ACA3-DEFC573B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56</cp:revision>
  <cp:lastPrinted>2023-07-18T11:59:00Z</cp:lastPrinted>
  <dcterms:created xsi:type="dcterms:W3CDTF">2021-06-28T16:08:00Z</dcterms:created>
  <dcterms:modified xsi:type="dcterms:W3CDTF">2024-02-16T11:32:00Z</dcterms:modified>
</cp:coreProperties>
</file>